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7991EA25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F15F4C">
        <w:rPr>
          <w:bCs/>
          <w:color w:val="0000CC"/>
          <w:sz w:val="28"/>
          <w:szCs w:val="28"/>
        </w:rPr>
        <w:t>280-2610/2024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471FED3C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06 марта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4E5E40" w:rsidP="002477F1" w14:paraId="5EFD48D0" w14:textId="357D6E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ED54B5">
        <w:rPr>
          <w:sz w:val="28"/>
          <w:szCs w:val="28"/>
        </w:rPr>
        <w:t xml:space="preserve">Киселёва Дениса Сергеевича, родившегося </w:t>
      </w:r>
      <w:r w:rsidR="002A0523">
        <w:rPr>
          <w:sz w:val="28"/>
          <w:szCs w:val="28"/>
        </w:rPr>
        <w:t>****</w:t>
      </w:r>
      <w:r w:rsidR="00F16B2A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</w:t>
      </w:r>
      <w:r w:rsidR="00653FD6">
        <w:rPr>
          <w:sz w:val="28"/>
          <w:szCs w:val="28"/>
        </w:rPr>
        <w:t>,</w:t>
      </w:r>
    </w:p>
    <w:p w:rsidR="00653FD6" w:rsidP="005609F0" w14:paraId="4E423590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EC6ED0" w:rsidP="00EC6ED0" w14:paraId="56DD0E54" w14:textId="376D4B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</w:t>
      </w:r>
      <w:r w:rsidR="00561106">
        <w:rPr>
          <w:sz w:val="28"/>
          <w:szCs w:val="28"/>
        </w:rPr>
        <w:t xml:space="preserve">почтовой </w:t>
      </w:r>
      <w:r>
        <w:rPr>
          <w:sz w:val="28"/>
          <w:szCs w:val="28"/>
        </w:rPr>
        <w:t xml:space="preserve">корреспонденции по состоянию на </w:t>
      </w:r>
      <w:r w:rsidR="00F20A72">
        <w:rPr>
          <w:sz w:val="28"/>
          <w:szCs w:val="28"/>
        </w:rPr>
        <w:t>26.</w:t>
      </w:r>
      <w:r w:rsidR="00F15F4C">
        <w:rPr>
          <w:sz w:val="28"/>
          <w:szCs w:val="28"/>
        </w:rPr>
        <w:t>10</w:t>
      </w:r>
      <w:r w:rsidR="00DB67E4">
        <w:rPr>
          <w:sz w:val="28"/>
          <w:szCs w:val="28"/>
        </w:rPr>
        <w:t xml:space="preserve">.2023 </w:t>
      </w:r>
      <w:r>
        <w:rPr>
          <w:sz w:val="28"/>
          <w:szCs w:val="28"/>
        </w:rPr>
        <w:t>года от налогоплательщика ДНТ «</w:t>
      </w:r>
      <w:r w:rsidR="002A0523">
        <w:rPr>
          <w:sz w:val="28"/>
          <w:szCs w:val="28"/>
        </w:rPr>
        <w:t>*</w:t>
      </w:r>
      <w:r>
        <w:rPr>
          <w:sz w:val="28"/>
          <w:szCs w:val="28"/>
        </w:rPr>
        <w:t xml:space="preserve">» (ИНН </w:t>
      </w:r>
      <w:r w:rsidR="002A0523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F15F4C">
        <w:rPr>
          <w:sz w:val="28"/>
          <w:szCs w:val="28"/>
        </w:rPr>
        <w:t>декларация НДС за 3 квартал 2023 года не поступала. Установленный законодательством о налогах и сборах срок предоставления декларации НДС за 3 квартал 2023 год</w:t>
      </w:r>
      <w:r w:rsidR="00DA5EBA">
        <w:rPr>
          <w:sz w:val="28"/>
          <w:szCs w:val="28"/>
        </w:rPr>
        <w:t>а</w:t>
      </w:r>
      <w:r w:rsidR="00F15F4C">
        <w:rPr>
          <w:sz w:val="28"/>
          <w:szCs w:val="28"/>
        </w:rPr>
        <w:t xml:space="preserve"> – не позднее 25.10.2023 года, в результате чего нарушены </w:t>
      </w:r>
      <w:r w:rsidR="00F15F4C">
        <w:rPr>
          <w:sz w:val="28"/>
          <w:szCs w:val="28"/>
        </w:rPr>
        <w:t>п.п</w:t>
      </w:r>
      <w:r w:rsidR="00F15F4C">
        <w:rPr>
          <w:sz w:val="28"/>
          <w:szCs w:val="28"/>
        </w:rPr>
        <w:t xml:space="preserve">. 4 п.1 ст. 23, п. 5 ст. 174 НК РФ.    </w:t>
      </w:r>
    </w:p>
    <w:p w:rsidR="00C64875" w:rsidRPr="001D6321" w:rsidP="00C64875" w14:paraId="26A2DF69" w14:textId="545EC4DB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Киселёв Д.С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</w:t>
      </w:r>
      <w:r w:rsidR="004B3F51">
        <w:rPr>
          <w:color w:val="000099"/>
          <w:spacing w:val="3"/>
          <w:sz w:val="28"/>
          <w:szCs w:val="28"/>
        </w:rPr>
        <w:t xml:space="preserve"> (п. 6 Постановления Пленума ВС РФ от 24.03.2005 г. № 5), </w:t>
      </w:r>
      <w:r w:rsidRPr="003903E7">
        <w:rPr>
          <w:color w:val="000099"/>
          <w:spacing w:val="3"/>
          <w:sz w:val="28"/>
          <w:szCs w:val="28"/>
        </w:rPr>
        <w:t>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</w:t>
      </w:r>
      <w:r w:rsidR="00561106">
        <w:rPr>
          <w:color w:val="000099"/>
          <w:spacing w:val="3"/>
          <w:sz w:val="28"/>
          <w:szCs w:val="28"/>
        </w:rPr>
        <w:t xml:space="preserve"> дела не заявлял. Мировой судья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174E05" w:rsidP="00561106" w14:paraId="41E12C74" w14:textId="78DBA96F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ED54B5">
        <w:rPr>
          <w:color w:val="000099"/>
          <w:sz w:val="28"/>
          <w:szCs w:val="28"/>
        </w:rPr>
        <w:t>Киселёва Д.С</w:t>
      </w:r>
      <w:r w:rsidR="007731BA"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 w:rsidR="00FC2747">
        <w:rPr>
          <w:color w:val="000099"/>
          <w:sz w:val="28"/>
          <w:szCs w:val="28"/>
        </w:rPr>
        <w:t xml:space="preserve">протоколом </w:t>
      </w:r>
      <w:r w:rsidR="001C68CA">
        <w:rPr>
          <w:color w:val="000099"/>
          <w:sz w:val="28"/>
          <w:szCs w:val="28"/>
        </w:rPr>
        <w:t>№</w:t>
      </w:r>
      <w:r w:rsidR="004B3F51">
        <w:rPr>
          <w:color w:val="000099"/>
          <w:sz w:val="28"/>
          <w:szCs w:val="28"/>
        </w:rPr>
        <w:t xml:space="preserve"> </w:t>
      </w:r>
      <w:r w:rsidR="002A0523">
        <w:rPr>
          <w:color w:val="000099"/>
          <w:sz w:val="28"/>
          <w:szCs w:val="28"/>
        </w:rPr>
        <w:t>*</w:t>
      </w:r>
      <w:r w:rsidR="00F15F4C">
        <w:rPr>
          <w:sz w:val="28"/>
          <w:szCs w:val="28"/>
        </w:rPr>
        <w:t xml:space="preserve"> года; отчетом об отслеживании </w:t>
      </w:r>
      <w:r w:rsidR="00DA5EBA">
        <w:rPr>
          <w:sz w:val="28"/>
          <w:szCs w:val="28"/>
        </w:rPr>
        <w:t xml:space="preserve">почтового </w:t>
      </w:r>
      <w:r w:rsidR="00F15F4C">
        <w:rPr>
          <w:sz w:val="28"/>
          <w:szCs w:val="28"/>
        </w:rPr>
        <w:t xml:space="preserve">отправления. </w:t>
      </w:r>
      <w:r>
        <w:rPr>
          <w:sz w:val="28"/>
          <w:szCs w:val="28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BB49FC" w:rsidP="00BB49FC" w14:paraId="22FE114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374320" w:rsidRPr="00374320" w:rsidP="00374320" w14:paraId="0AC440BA" w14:textId="27E0DD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ED54B5">
        <w:rPr>
          <w:color w:val="000099"/>
          <w:sz w:val="28"/>
          <w:szCs w:val="28"/>
        </w:rPr>
        <w:t>Киселёва Д.С</w:t>
      </w:r>
      <w:r>
        <w:rPr>
          <w:sz w:val="28"/>
          <w:szCs w:val="28"/>
        </w:rPr>
        <w:t xml:space="preserve">. полностью доказанной. </w:t>
      </w:r>
      <w:r w:rsidRPr="00374320">
        <w:rPr>
          <w:sz w:val="28"/>
          <w:szCs w:val="28"/>
        </w:rPr>
        <w:t>Его 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85434" w:rsidP="00385434" w14:paraId="1AB097C1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385434" w:rsidP="00385434" w14:paraId="27679D37" w14:textId="6423E5B0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 xml:space="preserve">Обстоятельством, предусмотренным ст. 4.3 КоАП РФ, отягчающим </w:t>
      </w:r>
      <w:r>
        <w:rPr>
          <w:sz w:val="28"/>
          <w:szCs w:val="28"/>
        </w:rPr>
        <w:t>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  <w:r w:rsidR="00561106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>, ранее привлекавше</w:t>
      </w:r>
      <w:r w:rsidR="004B3F51">
        <w:rPr>
          <w:sz w:val="28"/>
          <w:szCs w:val="28"/>
        </w:rPr>
        <w:t xml:space="preserve">гося </w:t>
      </w:r>
      <w:r>
        <w:rPr>
          <w:sz w:val="28"/>
          <w:szCs w:val="28"/>
        </w:rPr>
        <w:t xml:space="preserve">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color w:val="000099"/>
          <w:sz w:val="28"/>
          <w:szCs w:val="28"/>
        </w:rPr>
        <w:t>Киселеву Д.С</w:t>
      </w:r>
      <w:r>
        <w:rPr>
          <w:sz w:val="28"/>
          <w:szCs w:val="28"/>
        </w:rPr>
        <w:t>. наказание в виде административного штрафа</w:t>
      </w:r>
      <w:r w:rsidR="00561106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установленного  санкцией ст. 15.5 Ко АП РФ.</w:t>
      </w:r>
    </w:p>
    <w:p w:rsidR="00385434" w:rsidP="00385434" w14:paraId="4D070732" w14:textId="398D92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</w:t>
      </w:r>
      <w:r w:rsidR="007A3CE9">
        <w:rPr>
          <w:sz w:val="28"/>
          <w:szCs w:val="28"/>
        </w:rPr>
        <w:t xml:space="preserve"> </w:t>
      </w:r>
      <w:r>
        <w:rPr>
          <w:sz w:val="28"/>
          <w:szCs w:val="28"/>
        </w:rPr>
        <w:t>судья</w:t>
      </w:r>
    </w:p>
    <w:p w:rsidR="00385434" w:rsidP="00385434" w14:paraId="21ABD631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385434" w:rsidP="00385434" w14:paraId="5844E526" w14:textId="4DA9D1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Киселёва Дениса Сергеевича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30</w:t>
      </w:r>
      <w:r w:rsidR="00DA5EBA">
        <w:rPr>
          <w:sz w:val="28"/>
          <w:szCs w:val="28"/>
        </w:rPr>
        <w:t>5</w:t>
      </w:r>
      <w:r>
        <w:rPr>
          <w:sz w:val="28"/>
          <w:szCs w:val="28"/>
        </w:rPr>
        <w:t xml:space="preserve">,00 рублей.  </w:t>
      </w:r>
    </w:p>
    <w:p w:rsidR="00385434" w:rsidP="00385434" w14:paraId="6617CA5B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7A3CE9" w:rsidRPr="00F72764" w:rsidP="007A3CE9" w14:paraId="4B937532" w14:textId="1147ABB1">
      <w:pPr>
        <w:ind w:firstLine="567"/>
        <w:jc w:val="both"/>
      </w:pPr>
      <w:r w:rsidRPr="00F72764"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 w:rsidRPr="00F72764">
        <w:rPr>
          <w:bCs/>
          <w:iCs/>
          <w:color w:val="0000CC"/>
        </w:rPr>
        <w:t xml:space="preserve">, КБК: 72011601153010005140. УИН </w:t>
      </w:r>
      <w:r w:rsidRPr="007A3CE9">
        <w:rPr>
          <w:bCs/>
          <w:iCs/>
          <w:color w:val="0000CC"/>
        </w:rPr>
        <w:t>0412365400655002802415186</w:t>
      </w:r>
      <w:r w:rsidRPr="00F72764">
        <w:rPr>
          <w:b/>
          <w:bCs/>
          <w:iCs/>
          <w:color w:val="0000CC"/>
        </w:rPr>
        <w:t>.</w:t>
      </w:r>
    </w:p>
    <w:p w:rsidR="00385434" w:rsidP="00385434" w14:paraId="512E2D6A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385434" w:rsidP="00385434" w14:paraId="739127ED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385434" w:rsidP="00385434" w14:paraId="22B5A8EF" w14:textId="77777777">
      <w:pPr>
        <w:ind w:firstLine="567"/>
        <w:jc w:val="both"/>
        <w:rPr>
          <w:sz w:val="28"/>
          <w:szCs w:val="28"/>
        </w:rPr>
      </w:pPr>
    </w:p>
    <w:p w:rsidR="00174E05" w:rsidP="00385434" w14:paraId="2BFDC5A7" w14:textId="5B115E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7A3CE9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1ED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80896"/>
    <w:rsid w:val="000B5C37"/>
    <w:rsid w:val="000E2ECF"/>
    <w:rsid w:val="000E5792"/>
    <w:rsid w:val="001233FB"/>
    <w:rsid w:val="00134986"/>
    <w:rsid w:val="00174E05"/>
    <w:rsid w:val="001817F3"/>
    <w:rsid w:val="001B21A6"/>
    <w:rsid w:val="001C41FE"/>
    <w:rsid w:val="001C68CA"/>
    <w:rsid w:val="001D6321"/>
    <w:rsid w:val="001D7B2F"/>
    <w:rsid w:val="001E4FC1"/>
    <w:rsid w:val="00233088"/>
    <w:rsid w:val="00243C7F"/>
    <w:rsid w:val="002477F1"/>
    <w:rsid w:val="00260452"/>
    <w:rsid w:val="00267AA4"/>
    <w:rsid w:val="002826EE"/>
    <w:rsid w:val="002A0523"/>
    <w:rsid w:val="002A6BD1"/>
    <w:rsid w:val="00330A16"/>
    <w:rsid w:val="003569D3"/>
    <w:rsid w:val="003632B5"/>
    <w:rsid w:val="00374320"/>
    <w:rsid w:val="00385434"/>
    <w:rsid w:val="003903E7"/>
    <w:rsid w:val="00391400"/>
    <w:rsid w:val="00393273"/>
    <w:rsid w:val="003C3F57"/>
    <w:rsid w:val="003C7EAD"/>
    <w:rsid w:val="003E038E"/>
    <w:rsid w:val="003F25CA"/>
    <w:rsid w:val="00422353"/>
    <w:rsid w:val="0042519F"/>
    <w:rsid w:val="00433167"/>
    <w:rsid w:val="004379BE"/>
    <w:rsid w:val="004512BF"/>
    <w:rsid w:val="00464DC2"/>
    <w:rsid w:val="00466FE0"/>
    <w:rsid w:val="004B08C0"/>
    <w:rsid w:val="004B3F51"/>
    <w:rsid w:val="004E5E40"/>
    <w:rsid w:val="00503802"/>
    <w:rsid w:val="00505974"/>
    <w:rsid w:val="00535ECD"/>
    <w:rsid w:val="00540577"/>
    <w:rsid w:val="00552D1B"/>
    <w:rsid w:val="0055557C"/>
    <w:rsid w:val="005609F0"/>
    <w:rsid w:val="00561106"/>
    <w:rsid w:val="00572E32"/>
    <w:rsid w:val="00573B5D"/>
    <w:rsid w:val="00586A20"/>
    <w:rsid w:val="005A333B"/>
    <w:rsid w:val="005A7B57"/>
    <w:rsid w:val="005B398E"/>
    <w:rsid w:val="005B6766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701BE"/>
    <w:rsid w:val="006A35F4"/>
    <w:rsid w:val="006D6E6F"/>
    <w:rsid w:val="006D70A4"/>
    <w:rsid w:val="00703A3A"/>
    <w:rsid w:val="00721AA6"/>
    <w:rsid w:val="007731BA"/>
    <w:rsid w:val="00781356"/>
    <w:rsid w:val="00787867"/>
    <w:rsid w:val="007A2686"/>
    <w:rsid w:val="007A3CE9"/>
    <w:rsid w:val="007A7C02"/>
    <w:rsid w:val="007C7C7B"/>
    <w:rsid w:val="007F50C4"/>
    <w:rsid w:val="00813136"/>
    <w:rsid w:val="00831972"/>
    <w:rsid w:val="00882F99"/>
    <w:rsid w:val="00885F27"/>
    <w:rsid w:val="008A0493"/>
    <w:rsid w:val="008B44B2"/>
    <w:rsid w:val="008E0A35"/>
    <w:rsid w:val="008F064B"/>
    <w:rsid w:val="008F0654"/>
    <w:rsid w:val="00914BB5"/>
    <w:rsid w:val="00917D7F"/>
    <w:rsid w:val="0092798E"/>
    <w:rsid w:val="00934097"/>
    <w:rsid w:val="00936D3D"/>
    <w:rsid w:val="009501ED"/>
    <w:rsid w:val="009905E1"/>
    <w:rsid w:val="009C0632"/>
    <w:rsid w:val="009C15E1"/>
    <w:rsid w:val="00A14395"/>
    <w:rsid w:val="00A2448C"/>
    <w:rsid w:val="00A86AD6"/>
    <w:rsid w:val="00AB63F6"/>
    <w:rsid w:val="00AF5E82"/>
    <w:rsid w:val="00B027DE"/>
    <w:rsid w:val="00B225DA"/>
    <w:rsid w:val="00B24EA4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79F6"/>
    <w:rsid w:val="00C64875"/>
    <w:rsid w:val="00C71DA2"/>
    <w:rsid w:val="00CA09DB"/>
    <w:rsid w:val="00CC78D3"/>
    <w:rsid w:val="00D356E8"/>
    <w:rsid w:val="00D63059"/>
    <w:rsid w:val="00D903F9"/>
    <w:rsid w:val="00DA5EBA"/>
    <w:rsid w:val="00DA5FD8"/>
    <w:rsid w:val="00DB67E4"/>
    <w:rsid w:val="00E15829"/>
    <w:rsid w:val="00E61D1E"/>
    <w:rsid w:val="00E738C4"/>
    <w:rsid w:val="00EB6FC1"/>
    <w:rsid w:val="00EC5A65"/>
    <w:rsid w:val="00EC6ED0"/>
    <w:rsid w:val="00ED54B5"/>
    <w:rsid w:val="00EF05A7"/>
    <w:rsid w:val="00EF4614"/>
    <w:rsid w:val="00F04856"/>
    <w:rsid w:val="00F05906"/>
    <w:rsid w:val="00F15F4C"/>
    <w:rsid w:val="00F16B2A"/>
    <w:rsid w:val="00F20A72"/>
    <w:rsid w:val="00F21076"/>
    <w:rsid w:val="00F25398"/>
    <w:rsid w:val="00F3472F"/>
    <w:rsid w:val="00F37C18"/>
    <w:rsid w:val="00F6208F"/>
    <w:rsid w:val="00F72764"/>
    <w:rsid w:val="00F76C2D"/>
    <w:rsid w:val="00FB5F8A"/>
    <w:rsid w:val="00FC0FD9"/>
    <w:rsid w:val="00FC2747"/>
    <w:rsid w:val="00FC61EF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